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6B096" w14:textId="77777777" w:rsidR="000C55C0" w:rsidRDefault="00AC0DCC">
      <w:pPr>
        <w:spacing w:line="600" w:lineRule="exact"/>
        <w:jc w:val="center"/>
        <w:rPr>
          <w:rFonts w:ascii="方正仿宋_GBK" w:hAnsi="宋体" w:cs="宋体"/>
          <w:b/>
          <w:sz w:val="44"/>
          <w:szCs w:val="44"/>
        </w:rPr>
      </w:pPr>
      <w:r>
        <w:rPr>
          <w:rFonts w:ascii="方正仿宋_GBK" w:hAnsi="宋体" w:cs="宋体" w:hint="eastAsia"/>
          <w:b/>
          <w:sz w:val="44"/>
          <w:szCs w:val="44"/>
        </w:rPr>
        <w:t>奉节县羊市镇人民政府</w:t>
      </w:r>
    </w:p>
    <w:p w14:paraId="79415D21" w14:textId="77777777" w:rsidR="000C55C0" w:rsidRDefault="00AC0DCC">
      <w:pPr>
        <w:spacing w:line="600" w:lineRule="exact"/>
        <w:jc w:val="center"/>
        <w:rPr>
          <w:rFonts w:ascii="方正仿宋_GBK" w:hAnsi="宋体" w:cs="宋体"/>
          <w:b/>
          <w:sz w:val="44"/>
          <w:szCs w:val="44"/>
        </w:rPr>
      </w:pPr>
      <w:r>
        <w:rPr>
          <w:rFonts w:ascii="方正仿宋_GBK" w:hAnsi="宋体" w:cs="宋体" w:hint="eastAsia"/>
          <w:b/>
          <w:sz w:val="44"/>
          <w:szCs w:val="44"/>
        </w:rPr>
        <w:t>关于</w:t>
      </w:r>
      <w:r>
        <w:rPr>
          <w:rFonts w:ascii="方正仿宋_GBK" w:hAnsi="宋体" w:cs="宋体" w:hint="eastAsia"/>
          <w:b/>
          <w:sz w:val="44"/>
          <w:szCs w:val="44"/>
        </w:rPr>
        <w:t>2020</w:t>
      </w:r>
      <w:r>
        <w:rPr>
          <w:rFonts w:ascii="方正仿宋_GBK" w:hAnsi="宋体" w:cs="宋体" w:hint="eastAsia"/>
          <w:b/>
          <w:sz w:val="44"/>
          <w:szCs w:val="44"/>
        </w:rPr>
        <w:t>年</w:t>
      </w:r>
      <w:r>
        <w:rPr>
          <w:rFonts w:ascii="方正仿宋_GBK" w:hAnsi="宋体" w:cs="宋体" w:hint="eastAsia"/>
          <w:b/>
          <w:sz w:val="44"/>
          <w:szCs w:val="44"/>
        </w:rPr>
        <w:t>6</w:t>
      </w:r>
      <w:r>
        <w:rPr>
          <w:rFonts w:ascii="方正仿宋_GBK" w:hAnsi="宋体" w:cs="宋体" w:hint="eastAsia"/>
          <w:b/>
          <w:sz w:val="44"/>
          <w:szCs w:val="44"/>
        </w:rPr>
        <w:t>月</w:t>
      </w:r>
      <w:r>
        <w:rPr>
          <w:rFonts w:ascii="方正仿宋_GBK" w:hAnsi="宋体" w:cs="宋体" w:hint="eastAsia"/>
          <w:b/>
          <w:sz w:val="44"/>
          <w:szCs w:val="44"/>
        </w:rPr>
        <w:t>30</w:t>
      </w:r>
      <w:r>
        <w:rPr>
          <w:rFonts w:ascii="方正仿宋_GBK" w:hAnsi="宋体" w:cs="宋体" w:hint="eastAsia"/>
          <w:b/>
          <w:sz w:val="44"/>
          <w:szCs w:val="44"/>
        </w:rPr>
        <w:t>日后参加城乡居民医保缴费资助项目支出</w:t>
      </w:r>
      <w:r>
        <w:rPr>
          <w:rFonts w:ascii="方正仿宋_GBK" w:hAnsi="宋体" w:cs="宋体" w:hint="eastAsia"/>
          <w:b/>
          <w:sz w:val="44"/>
          <w:szCs w:val="44"/>
        </w:rPr>
        <w:t>自评报告</w:t>
      </w:r>
    </w:p>
    <w:p w14:paraId="5B9EB7BE" w14:textId="77777777" w:rsidR="000C55C0" w:rsidRDefault="000C55C0">
      <w:pPr>
        <w:spacing w:line="600" w:lineRule="exact"/>
        <w:ind w:firstLineChars="200" w:firstLine="560"/>
        <w:rPr>
          <w:rFonts w:ascii="方正仿宋_GBK"/>
          <w:sz w:val="28"/>
          <w:szCs w:val="28"/>
        </w:rPr>
      </w:pPr>
    </w:p>
    <w:p w14:paraId="5F06522E" w14:textId="77777777" w:rsidR="00B2632B" w:rsidRDefault="00AC0DCC" w:rsidP="00B2632B">
      <w:pPr>
        <w:spacing w:line="600" w:lineRule="exact"/>
        <w:ind w:firstLineChars="200" w:firstLine="640"/>
        <w:rPr>
          <w:rFonts w:ascii="方正黑体_GBK" w:eastAsia="方正黑体_GBK" w:hAnsi="方正黑体_GBK" w:cs="方正黑体_GBK"/>
          <w:bCs/>
          <w:szCs w:val="32"/>
        </w:rPr>
      </w:pPr>
      <w:r>
        <w:rPr>
          <w:rFonts w:ascii="方正黑体_GBK" w:eastAsia="方正黑体_GBK" w:hAnsi="方正黑体_GBK" w:cs="方正黑体_GBK" w:hint="eastAsia"/>
          <w:bCs/>
          <w:szCs w:val="32"/>
        </w:rPr>
        <w:t>一、</w:t>
      </w:r>
      <w:r>
        <w:rPr>
          <w:rFonts w:ascii="方正黑体_GBK" w:eastAsia="方正黑体_GBK" w:hAnsi="方正黑体_GBK" w:cs="方正黑体_GBK" w:hint="eastAsia"/>
          <w:bCs/>
          <w:szCs w:val="32"/>
        </w:rPr>
        <w:t>绩效目标分解下达情况</w:t>
      </w:r>
    </w:p>
    <w:p w14:paraId="0E782C20" w14:textId="3CDFC192" w:rsidR="000C55C0" w:rsidRPr="00B2632B" w:rsidRDefault="00AC0DCC" w:rsidP="00B2632B">
      <w:pPr>
        <w:spacing w:line="600" w:lineRule="exact"/>
        <w:ind w:firstLineChars="200" w:firstLine="640"/>
        <w:rPr>
          <w:rFonts w:ascii="方正黑体_GBK" w:eastAsia="方正黑体_GBK" w:hAnsi="方正黑体_GBK" w:cs="方正黑体_GBK"/>
          <w:bCs/>
          <w:szCs w:val="32"/>
        </w:rPr>
      </w:pPr>
      <w:r>
        <w:rPr>
          <w:rFonts w:ascii="方正仿宋_GBK" w:hAnsi="方正仿宋_GBK" w:cs="方正仿宋_GBK" w:hint="eastAsia"/>
          <w:szCs w:val="32"/>
        </w:rPr>
        <w:t>县</w:t>
      </w:r>
      <w:r>
        <w:rPr>
          <w:rFonts w:ascii="方正仿宋_GBK" w:hAnsi="方正仿宋_GBK" w:cs="方正仿宋_GBK" w:hint="eastAsia"/>
          <w:szCs w:val="32"/>
        </w:rPr>
        <w:t>财政下达</w:t>
      </w:r>
      <w:r>
        <w:rPr>
          <w:rFonts w:ascii="方正仿宋_GBK" w:hAnsi="方正仿宋_GBK" w:cs="方正仿宋_GBK" w:hint="eastAsia"/>
          <w:szCs w:val="32"/>
        </w:rPr>
        <w:t>项目</w:t>
      </w:r>
      <w:r>
        <w:rPr>
          <w:rFonts w:ascii="方正仿宋_GBK" w:hAnsi="方正仿宋_GBK" w:cs="方正仿宋_GBK" w:hint="eastAsia"/>
          <w:szCs w:val="32"/>
        </w:rPr>
        <w:t>绩效目标情况。</w:t>
      </w:r>
      <w:r>
        <w:rPr>
          <w:rFonts w:ascii="方正仿宋_GBK" w:hAnsi="方正仿宋_GBK" w:cs="方正仿宋_GBK" w:hint="eastAsia"/>
          <w:szCs w:val="32"/>
        </w:rPr>
        <w:t>根</w:t>
      </w:r>
      <w:r>
        <w:rPr>
          <w:rFonts w:ascii="方正仿宋_GBK" w:hAnsi="方正仿宋_GBK" w:cs="方正仿宋_GBK" w:hint="eastAsia"/>
          <w:szCs w:val="32"/>
        </w:rPr>
        <w:t>据</w:t>
      </w:r>
      <w:r>
        <w:rPr>
          <w:rFonts w:ascii="方正仿宋_GBK" w:hAnsi="方正仿宋_GBK" w:cs="方正仿宋_GBK" w:hint="eastAsia"/>
          <w:szCs w:val="32"/>
        </w:rPr>
        <w:t>奉节县财政局</w:t>
      </w:r>
      <w:r>
        <w:rPr>
          <w:rFonts w:ascii="方正仿宋_GBK" w:hAnsi="方正仿宋_GBK" w:cs="方正仿宋_GBK" w:hint="eastAsia"/>
          <w:szCs w:val="32"/>
        </w:rPr>
        <w:t>《</w:t>
      </w:r>
      <w:r>
        <w:rPr>
          <w:rFonts w:ascii="方正仿宋_GBK" w:hAnsi="方正仿宋_GBK" w:cs="方正仿宋_GBK" w:hint="eastAsia"/>
          <w:szCs w:val="32"/>
        </w:rPr>
        <w:t>关于下达部分建档立卡贫困人口（</w:t>
      </w:r>
      <w:r>
        <w:rPr>
          <w:rFonts w:ascii="方正仿宋_GBK" w:hAnsi="方正仿宋_GBK" w:cs="方正仿宋_GBK" w:hint="eastAsia"/>
          <w:szCs w:val="32"/>
        </w:rPr>
        <w:t>11</w:t>
      </w:r>
      <w:r>
        <w:rPr>
          <w:rFonts w:ascii="方正仿宋_GBK" w:hAnsi="方正仿宋_GBK" w:cs="方正仿宋_GBK" w:hint="eastAsia"/>
          <w:szCs w:val="32"/>
        </w:rPr>
        <w:t>月医保断保续保及新增贫困人口参保）</w:t>
      </w:r>
      <w:r>
        <w:rPr>
          <w:rFonts w:ascii="方正仿宋_GBK" w:hAnsi="方正仿宋_GBK" w:cs="方正仿宋_GBK" w:hint="eastAsia"/>
          <w:szCs w:val="32"/>
        </w:rPr>
        <w:t>2020</w:t>
      </w:r>
      <w:r>
        <w:rPr>
          <w:rFonts w:ascii="方正仿宋_GBK" w:hAnsi="方正仿宋_GBK" w:cs="方正仿宋_GBK" w:hint="eastAsia"/>
          <w:szCs w:val="32"/>
        </w:rPr>
        <w:t>年</w:t>
      </w:r>
      <w:r>
        <w:rPr>
          <w:rFonts w:ascii="方正仿宋_GBK" w:hAnsi="方正仿宋_GBK" w:cs="方正仿宋_GBK" w:hint="eastAsia"/>
          <w:szCs w:val="32"/>
        </w:rPr>
        <w:t>6</w:t>
      </w:r>
      <w:r>
        <w:rPr>
          <w:rFonts w:ascii="方正仿宋_GBK" w:hAnsi="方正仿宋_GBK" w:cs="方正仿宋_GBK" w:hint="eastAsia"/>
          <w:szCs w:val="32"/>
        </w:rPr>
        <w:t>月</w:t>
      </w:r>
      <w:r>
        <w:rPr>
          <w:rFonts w:ascii="方正仿宋_GBK" w:hAnsi="方正仿宋_GBK" w:cs="方正仿宋_GBK" w:hint="eastAsia"/>
          <w:szCs w:val="32"/>
        </w:rPr>
        <w:t>30</w:t>
      </w:r>
      <w:r>
        <w:rPr>
          <w:rFonts w:ascii="方正仿宋_GBK" w:hAnsi="方正仿宋_GBK" w:cs="方正仿宋_GBK" w:hint="eastAsia"/>
          <w:szCs w:val="32"/>
        </w:rPr>
        <w:t>日后参加城乡居民医保缴费资助资金的通知</w:t>
      </w:r>
      <w:r>
        <w:rPr>
          <w:rFonts w:ascii="方正仿宋_GBK" w:hAnsi="方正仿宋_GBK" w:cs="方正仿宋_GBK" w:hint="eastAsia"/>
          <w:szCs w:val="32"/>
        </w:rPr>
        <w:t>》（</w:t>
      </w:r>
      <w:r>
        <w:rPr>
          <w:rFonts w:ascii="方正仿宋_GBK" w:hAnsi="方正仿宋_GBK" w:cs="方正仿宋_GBK" w:hint="eastAsia"/>
          <w:szCs w:val="32"/>
        </w:rPr>
        <w:t>奉节财农〔</w:t>
      </w:r>
      <w:r>
        <w:rPr>
          <w:rFonts w:ascii="方正仿宋_GBK" w:hAnsi="方正仿宋_GBK" w:cs="方正仿宋_GBK" w:hint="eastAsia"/>
          <w:szCs w:val="32"/>
        </w:rPr>
        <w:t>2021</w:t>
      </w:r>
      <w:r>
        <w:rPr>
          <w:rFonts w:ascii="方正仿宋_GBK" w:hAnsi="方正仿宋_GBK" w:cs="方正仿宋_GBK" w:hint="eastAsia"/>
          <w:szCs w:val="32"/>
        </w:rPr>
        <w:t>〕</w:t>
      </w:r>
      <w:r>
        <w:rPr>
          <w:rFonts w:ascii="方正仿宋_GBK" w:hAnsi="方正仿宋_GBK" w:cs="方正仿宋_GBK" w:hint="eastAsia"/>
          <w:szCs w:val="32"/>
        </w:rPr>
        <w:t>45</w:t>
      </w:r>
      <w:r>
        <w:rPr>
          <w:rFonts w:ascii="方正仿宋_GBK" w:hAnsi="方正仿宋_GBK" w:cs="方正仿宋_GBK" w:hint="eastAsia"/>
          <w:szCs w:val="32"/>
        </w:rPr>
        <w:t>号</w:t>
      </w:r>
      <w:r>
        <w:rPr>
          <w:rFonts w:ascii="方正仿宋_GBK" w:hAnsi="方正仿宋_GBK" w:cs="方正仿宋_GBK" w:hint="eastAsia"/>
          <w:szCs w:val="32"/>
        </w:rPr>
        <w:t>）</w:t>
      </w:r>
      <w:r>
        <w:rPr>
          <w:rFonts w:ascii="方正仿宋_GBK" w:hAnsi="方正仿宋_GBK" w:cs="方正仿宋_GBK" w:hint="eastAsia"/>
          <w:szCs w:val="32"/>
        </w:rPr>
        <w:t>，县财政拨付羊市镇</w:t>
      </w:r>
      <w:r>
        <w:rPr>
          <w:rFonts w:ascii="方正仿宋_GBK" w:hAnsi="方正仿宋_GBK" w:cs="方正仿宋_GBK" w:hint="eastAsia"/>
          <w:szCs w:val="32"/>
        </w:rPr>
        <w:t>2020</w:t>
      </w:r>
      <w:r>
        <w:rPr>
          <w:rFonts w:ascii="方正仿宋_GBK" w:hAnsi="方正仿宋_GBK" w:cs="方正仿宋_GBK" w:hint="eastAsia"/>
          <w:szCs w:val="32"/>
        </w:rPr>
        <w:t>年</w:t>
      </w:r>
      <w:r>
        <w:rPr>
          <w:rFonts w:ascii="方正仿宋_GBK" w:hAnsi="方正仿宋_GBK" w:cs="方正仿宋_GBK" w:hint="eastAsia"/>
          <w:szCs w:val="32"/>
        </w:rPr>
        <w:t>6</w:t>
      </w:r>
      <w:r>
        <w:rPr>
          <w:rFonts w:ascii="方正仿宋_GBK" w:hAnsi="方正仿宋_GBK" w:cs="方正仿宋_GBK" w:hint="eastAsia"/>
          <w:szCs w:val="32"/>
        </w:rPr>
        <w:t>月</w:t>
      </w:r>
      <w:r>
        <w:rPr>
          <w:rFonts w:ascii="方正仿宋_GBK" w:hAnsi="方正仿宋_GBK" w:cs="方正仿宋_GBK" w:hint="eastAsia"/>
          <w:szCs w:val="32"/>
        </w:rPr>
        <w:t>30</w:t>
      </w:r>
      <w:r>
        <w:rPr>
          <w:rFonts w:ascii="方正仿宋_GBK" w:hAnsi="方正仿宋_GBK" w:cs="方正仿宋_GBK" w:hint="eastAsia"/>
          <w:szCs w:val="32"/>
        </w:rPr>
        <w:t>日后参加城乡居民医保缴费资助资金总额共计</w:t>
      </w:r>
      <w:r>
        <w:rPr>
          <w:rFonts w:ascii="方正仿宋_GBK" w:hAnsi="方正仿宋_GBK" w:cs="方正仿宋_GBK" w:hint="eastAsia"/>
          <w:szCs w:val="32"/>
        </w:rPr>
        <w:t>0.28</w:t>
      </w:r>
      <w:r>
        <w:rPr>
          <w:rFonts w:ascii="方正仿宋_GBK" w:hAnsi="方正仿宋_GBK" w:cs="方正仿宋_GBK" w:hint="eastAsia"/>
          <w:szCs w:val="32"/>
        </w:rPr>
        <w:t>万元，</w:t>
      </w:r>
      <w:r>
        <w:rPr>
          <w:rFonts w:ascii="方正仿宋_GBK" w:hAnsi="方正仿宋_GBK" w:cs="方正仿宋_GBK" w:hint="eastAsia"/>
          <w:szCs w:val="32"/>
        </w:rPr>
        <w:t>在下达资金预算时同步下达了绩效目标。</w:t>
      </w:r>
    </w:p>
    <w:p w14:paraId="334175EF" w14:textId="77777777" w:rsidR="000C55C0" w:rsidRDefault="00AC0DCC">
      <w:pPr>
        <w:spacing w:line="600" w:lineRule="exact"/>
        <w:ind w:firstLineChars="200" w:firstLine="640"/>
        <w:rPr>
          <w:rFonts w:ascii="方正黑体_GBK" w:eastAsia="方正黑体_GBK" w:hAnsi="方正黑体_GBK" w:cs="方正黑体_GBK"/>
          <w:bCs/>
          <w:szCs w:val="32"/>
        </w:rPr>
      </w:pPr>
      <w:r>
        <w:rPr>
          <w:rFonts w:ascii="方正黑体_GBK" w:eastAsia="方正黑体_GBK" w:hAnsi="方正黑体_GBK" w:cs="方正黑体_GBK" w:hint="eastAsia"/>
          <w:bCs/>
          <w:szCs w:val="32"/>
        </w:rPr>
        <w:t>二、绩效目标完成情况分析</w:t>
      </w:r>
    </w:p>
    <w:p w14:paraId="71560F0A" w14:textId="77777777" w:rsidR="000C55C0" w:rsidRDefault="00AC0DCC">
      <w:pPr>
        <w:spacing w:line="600" w:lineRule="exact"/>
        <w:ind w:firstLineChars="200" w:firstLine="640"/>
        <w:outlineLvl w:val="0"/>
        <w:rPr>
          <w:rFonts w:ascii="方正仿宋_GBK" w:hAnsi="方正仿宋_GBK" w:cs="方正仿宋_GBK"/>
          <w:bCs/>
          <w:szCs w:val="32"/>
        </w:rPr>
      </w:pPr>
      <w:r>
        <w:rPr>
          <w:rFonts w:ascii="方正仿宋_GBK" w:hAnsi="方正仿宋_GBK" w:cs="方正仿宋_GBK" w:hint="eastAsia"/>
          <w:bCs/>
          <w:szCs w:val="32"/>
        </w:rPr>
        <w:t>（一）资金投入情况分析。</w:t>
      </w:r>
    </w:p>
    <w:p w14:paraId="0D8BDBD6" w14:textId="77777777" w:rsidR="000C55C0" w:rsidRDefault="00AC0DCC">
      <w:pPr>
        <w:spacing w:line="600" w:lineRule="exact"/>
        <w:ind w:firstLineChars="200" w:firstLine="640"/>
        <w:rPr>
          <w:rFonts w:ascii="方正仿宋_GBK" w:hAnsi="方正仿宋_GBK" w:cs="方正仿宋_GBK"/>
          <w:szCs w:val="32"/>
        </w:rPr>
      </w:pPr>
      <w:r>
        <w:rPr>
          <w:rFonts w:ascii="方正仿宋_GBK" w:hAnsi="方正仿宋_GBK" w:cs="方正仿宋_GBK" w:hint="eastAsia"/>
          <w:szCs w:val="32"/>
        </w:rPr>
        <w:t>1.</w:t>
      </w:r>
      <w:r>
        <w:rPr>
          <w:rFonts w:ascii="方正仿宋_GBK" w:hAnsi="方正仿宋_GBK" w:cs="方正仿宋_GBK" w:hint="eastAsia"/>
          <w:szCs w:val="32"/>
        </w:rPr>
        <w:t>项目资金到位情况分析。</w:t>
      </w:r>
    </w:p>
    <w:p w14:paraId="497D551E" w14:textId="77777777" w:rsidR="000C55C0" w:rsidRDefault="00AC0DCC">
      <w:pPr>
        <w:spacing w:line="600" w:lineRule="exact"/>
        <w:ind w:firstLineChars="200" w:firstLine="640"/>
        <w:outlineLvl w:val="0"/>
        <w:rPr>
          <w:rFonts w:ascii="方正仿宋_GBK" w:hAnsi="方正仿宋_GBK" w:cs="方正仿宋_GBK"/>
          <w:szCs w:val="32"/>
        </w:rPr>
      </w:pPr>
      <w:r>
        <w:rPr>
          <w:rFonts w:ascii="方正仿宋_GBK" w:hAnsi="方正仿宋_GBK" w:cs="方正仿宋_GBK" w:hint="eastAsia"/>
          <w:szCs w:val="32"/>
        </w:rPr>
        <w:t>2020</w:t>
      </w:r>
      <w:r>
        <w:rPr>
          <w:rFonts w:ascii="方正仿宋_GBK" w:hAnsi="方正仿宋_GBK" w:cs="方正仿宋_GBK" w:hint="eastAsia"/>
          <w:szCs w:val="32"/>
        </w:rPr>
        <w:t>年</w:t>
      </w:r>
      <w:r>
        <w:rPr>
          <w:rFonts w:ascii="方正仿宋_GBK" w:hAnsi="方正仿宋_GBK" w:cs="方正仿宋_GBK" w:hint="eastAsia"/>
          <w:szCs w:val="32"/>
        </w:rPr>
        <w:t>6</w:t>
      </w:r>
      <w:r>
        <w:rPr>
          <w:rFonts w:ascii="方正仿宋_GBK" w:hAnsi="方正仿宋_GBK" w:cs="方正仿宋_GBK" w:hint="eastAsia"/>
          <w:szCs w:val="32"/>
        </w:rPr>
        <w:t>月</w:t>
      </w:r>
      <w:r>
        <w:rPr>
          <w:rFonts w:ascii="方正仿宋_GBK" w:hAnsi="方正仿宋_GBK" w:cs="方正仿宋_GBK" w:hint="eastAsia"/>
          <w:szCs w:val="32"/>
        </w:rPr>
        <w:t>30</w:t>
      </w:r>
      <w:r>
        <w:rPr>
          <w:rFonts w:ascii="方正仿宋_GBK" w:hAnsi="方正仿宋_GBK" w:cs="方正仿宋_GBK" w:hint="eastAsia"/>
          <w:szCs w:val="32"/>
        </w:rPr>
        <w:t>日后参加城乡居民医保缴费资助资金项目资金</w:t>
      </w:r>
      <w:r>
        <w:rPr>
          <w:rFonts w:ascii="方正仿宋_GBK" w:hAnsi="方正仿宋_GBK" w:cs="方正仿宋_GBK" w:hint="eastAsia"/>
          <w:szCs w:val="32"/>
        </w:rPr>
        <w:t>0.28</w:t>
      </w:r>
      <w:r>
        <w:rPr>
          <w:rFonts w:ascii="方正仿宋_GBK" w:hAnsi="方正仿宋_GBK" w:cs="方正仿宋_GBK" w:hint="eastAsia"/>
          <w:szCs w:val="32"/>
        </w:rPr>
        <w:t>万元全额到位，全部调入羊市镇财政办，资金到位率</w:t>
      </w:r>
      <w:r>
        <w:rPr>
          <w:rFonts w:ascii="方正仿宋_GBK" w:hAnsi="方正仿宋_GBK" w:cs="方正仿宋_GBK" w:hint="eastAsia"/>
          <w:szCs w:val="32"/>
        </w:rPr>
        <w:t>100%</w:t>
      </w:r>
      <w:r>
        <w:rPr>
          <w:rFonts w:ascii="方正仿宋_GBK" w:hAnsi="方正仿宋_GBK" w:cs="方正仿宋_GBK" w:hint="eastAsia"/>
          <w:szCs w:val="32"/>
        </w:rPr>
        <w:t>。</w:t>
      </w:r>
    </w:p>
    <w:p w14:paraId="68373876" w14:textId="77777777" w:rsidR="000C55C0" w:rsidRDefault="00AC0DCC">
      <w:pPr>
        <w:spacing w:line="600" w:lineRule="exact"/>
        <w:ind w:firstLineChars="200" w:firstLine="640"/>
        <w:rPr>
          <w:rFonts w:ascii="方正仿宋_GBK" w:hAnsi="方正仿宋_GBK" w:cs="方正仿宋_GBK"/>
          <w:szCs w:val="32"/>
        </w:rPr>
      </w:pPr>
      <w:r>
        <w:rPr>
          <w:rFonts w:ascii="方正仿宋_GBK" w:hAnsi="方正仿宋_GBK" w:cs="方正仿宋_GBK" w:hint="eastAsia"/>
          <w:szCs w:val="32"/>
        </w:rPr>
        <w:t>2.</w:t>
      </w:r>
      <w:r>
        <w:rPr>
          <w:rFonts w:ascii="方正仿宋_GBK" w:hAnsi="方正仿宋_GBK" w:cs="方正仿宋_GBK" w:hint="eastAsia"/>
          <w:szCs w:val="32"/>
        </w:rPr>
        <w:t>项目资金执行情况分析。</w:t>
      </w:r>
    </w:p>
    <w:p w14:paraId="297DFB88" w14:textId="77777777" w:rsidR="000C55C0" w:rsidRDefault="00AC0DCC">
      <w:pPr>
        <w:pStyle w:val="a3"/>
        <w:spacing w:line="600" w:lineRule="exact"/>
        <w:ind w:firstLineChars="200" w:firstLine="640"/>
      </w:pPr>
      <w:r>
        <w:rPr>
          <w:rFonts w:ascii="方正仿宋_GBK" w:eastAsia="方正仿宋_GBK" w:hAnsi="方正仿宋_GBK" w:cs="方正仿宋_GBK" w:hint="eastAsia"/>
          <w:szCs w:val="32"/>
        </w:rPr>
        <w:t>2020</w:t>
      </w:r>
      <w:r>
        <w:rPr>
          <w:rFonts w:ascii="方正仿宋_GBK" w:eastAsia="方正仿宋_GBK" w:hAnsi="方正仿宋_GBK" w:cs="方正仿宋_GBK" w:hint="eastAsia"/>
          <w:szCs w:val="32"/>
        </w:rPr>
        <w:t>年</w:t>
      </w:r>
      <w:r>
        <w:rPr>
          <w:rFonts w:ascii="方正仿宋_GBK" w:eastAsia="方正仿宋_GBK" w:hAnsi="方正仿宋_GBK" w:cs="方正仿宋_GBK" w:hint="eastAsia"/>
          <w:szCs w:val="32"/>
        </w:rPr>
        <w:t>6</w:t>
      </w:r>
      <w:r>
        <w:rPr>
          <w:rFonts w:ascii="方正仿宋_GBK" w:eastAsia="方正仿宋_GBK" w:hAnsi="方正仿宋_GBK" w:cs="方正仿宋_GBK" w:hint="eastAsia"/>
          <w:szCs w:val="32"/>
        </w:rPr>
        <w:t>月</w:t>
      </w:r>
      <w:r>
        <w:rPr>
          <w:rFonts w:ascii="方正仿宋_GBK" w:eastAsia="方正仿宋_GBK" w:hAnsi="方正仿宋_GBK" w:cs="方正仿宋_GBK" w:hint="eastAsia"/>
          <w:szCs w:val="32"/>
        </w:rPr>
        <w:t>30</w:t>
      </w:r>
      <w:r>
        <w:rPr>
          <w:rFonts w:ascii="方正仿宋_GBK" w:eastAsia="方正仿宋_GBK" w:hAnsi="方正仿宋_GBK" w:cs="方正仿宋_GBK" w:hint="eastAsia"/>
          <w:szCs w:val="32"/>
        </w:rPr>
        <w:t>日后参加城乡居民医保缴费资助资金项目资金执行数</w:t>
      </w:r>
      <w:r>
        <w:rPr>
          <w:rFonts w:ascii="方正仿宋_GBK" w:hAnsi="方正仿宋_GBK" w:cs="方正仿宋_GBK" w:hint="eastAsia"/>
          <w:szCs w:val="32"/>
        </w:rPr>
        <w:t>0.28</w:t>
      </w:r>
      <w:r>
        <w:rPr>
          <w:rFonts w:ascii="方正仿宋_GBK" w:eastAsia="方正仿宋_GBK" w:hAnsi="方正仿宋_GBK" w:cs="方正仿宋_GBK" w:hint="eastAsia"/>
          <w:szCs w:val="32"/>
        </w:rPr>
        <w:t>万元，执行率</w:t>
      </w:r>
      <w:r>
        <w:rPr>
          <w:rFonts w:ascii="方正仿宋_GBK" w:eastAsia="方正仿宋_GBK" w:hAnsi="方正仿宋_GBK" w:cs="方正仿宋_GBK" w:hint="eastAsia"/>
          <w:szCs w:val="32"/>
        </w:rPr>
        <w:t>100%</w:t>
      </w:r>
      <w:r>
        <w:rPr>
          <w:rFonts w:ascii="方正仿宋_GBK" w:eastAsia="方正仿宋_GBK" w:hAnsi="方正仿宋_GBK" w:cs="方正仿宋_GBK" w:hint="eastAsia"/>
          <w:szCs w:val="32"/>
        </w:rPr>
        <w:t>，主要用于对建档立卡贫困户进行医疗保险参保资助。</w:t>
      </w:r>
    </w:p>
    <w:p w14:paraId="61276320" w14:textId="77777777" w:rsidR="000C55C0" w:rsidRDefault="00AC0DCC">
      <w:pPr>
        <w:numPr>
          <w:ilvl w:val="0"/>
          <w:numId w:val="1"/>
        </w:numPr>
        <w:spacing w:line="600" w:lineRule="exact"/>
        <w:ind w:firstLineChars="200" w:firstLine="640"/>
        <w:outlineLvl w:val="0"/>
        <w:rPr>
          <w:rFonts w:ascii="方正仿宋_GBK" w:hAnsi="方正仿宋_GBK" w:cs="方正仿宋_GBK"/>
          <w:bCs/>
          <w:szCs w:val="32"/>
        </w:rPr>
      </w:pPr>
      <w:r>
        <w:rPr>
          <w:rFonts w:ascii="方正仿宋_GBK" w:hAnsi="方正仿宋_GBK" w:cs="方正仿宋_GBK" w:hint="eastAsia"/>
          <w:bCs/>
          <w:szCs w:val="32"/>
        </w:rPr>
        <w:t>总体绩效目标完成情况分析。</w:t>
      </w:r>
    </w:p>
    <w:p w14:paraId="3F12B0D8" w14:textId="77777777" w:rsidR="000C55C0" w:rsidRDefault="00AC0DCC">
      <w:pPr>
        <w:spacing w:line="600" w:lineRule="exact"/>
        <w:ind w:firstLineChars="200" w:firstLine="640"/>
        <w:outlineLvl w:val="0"/>
      </w:pPr>
      <w:r>
        <w:rPr>
          <w:rFonts w:ascii="方正仿宋_GBK" w:hAnsi="方正仿宋_GBK" w:cs="方正仿宋_GBK" w:hint="eastAsia"/>
          <w:bCs/>
          <w:szCs w:val="32"/>
        </w:rPr>
        <w:t>羊市镇根据实际情况对</w:t>
      </w:r>
      <w:r>
        <w:rPr>
          <w:rFonts w:ascii="方正仿宋_GBK" w:hAnsi="方正仿宋_GBK" w:cs="方正仿宋_GBK" w:hint="eastAsia"/>
          <w:szCs w:val="32"/>
        </w:rPr>
        <w:t>建档立卡贫困人口（</w:t>
      </w:r>
      <w:r>
        <w:rPr>
          <w:rFonts w:ascii="方正仿宋_GBK" w:hAnsi="方正仿宋_GBK" w:cs="方正仿宋_GBK" w:hint="eastAsia"/>
          <w:szCs w:val="32"/>
        </w:rPr>
        <w:t>11</w:t>
      </w:r>
      <w:r>
        <w:rPr>
          <w:rFonts w:ascii="方正仿宋_GBK" w:hAnsi="方正仿宋_GBK" w:cs="方正仿宋_GBK" w:hint="eastAsia"/>
          <w:szCs w:val="32"/>
        </w:rPr>
        <w:t>月医保</w:t>
      </w:r>
      <w:r>
        <w:rPr>
          <w:rFonts w:ascii="方正仿宋_GBK" w:hAnsi="方正仿宋_GBK" w:cs="方正仿宋_GBK" w:hint="eastAsia"/>
          <w:szCs w:val="32"/>
        </w:rPr>
        <w:lastRenderedPageBreak/>
        <w:t>断保续保及新增贫困人口参保）</w:t>
      </w:r>
      <w:r>
        <w:rPr>
          <w:rFonts w:ascii="方正仿宋_GBK" w:hAnsi="方正仿宋_GBK" w:cs="方正仿宋_GBK" w:hint="eastAsia"/>
          <w:szCs w:val="32"/>
        </w:rPr>
        <w:t>2020</w:t>
      </w:r>
      <w:r>
        <w:rPr>
          <w:rFonts w:ascii="方正仿宋_GBK" w:hAnsi="方正仿宋_GBK" w:cs="方正仿宋_GBK" w:hint="eastAsia"/>
          <w:szCs w:val="32"/>
        </w:rPr>
        <w:t>年</w:t>
      </w:r>
      <w:r>
        <w:rPr>
          <w:rFonts w:ascii="方正仿宋_GBK" w:hAnsi="方正仿宋_GBK" w:cs="方正仿宋_GBK" w:hint="eastAsia"/>
          <w:szCs w:val="32"/>
        </w:rPr>
        <w:t>6</w:t>
      </w:r>
      <w:r>
        <w:rPr>
          <w:rFonts w:ascii="方正仿宋_GBK" w:hAnsi="方正仿宋_GBK" w:cs="方正仿宋_GBK" w:hint="eastAsia"/>
          <w:szCs w:val="32"/>
        </w:rPr>
        <w:t>月</w:t>
      </w:r>
      <w:r>
        <w:rPr>
          <w:rFonts w:ascii="方正仿宋_GBK" w:hAnsi="方正仿宋_GBK" w:cs="方正仿宋_GBK" w:hint="eastAsia"/>
          <w:szCs w:val="32"/>
        </w:rPr>
        <w:t>30</w:t>
      </w:r>
      <w:r>
        <w:rPr>
          <w:rFonts w:ascii="方正仿宋_GBK" w:hAnsi="方正仿宋_GBK" w:cs="方正仿宋_GBK" w:hint="eastAsia"/>
          <w:szCs w:val="32"/>
        </w:rPr>
        <w:t>日后在个人缴费参加城乡居民基本医疗保险时未</w:t>
      </w:r>
      <w:r>
        <w:rPr>
          <w:rFonts w:ascii="方正仿宋_GBK" w:hAnsi="方正仿宋_GBK" w:cs="方正仿宋_GBK" w:hint="eastAsia"/>
          <w:szCs w:val="32"/>
        </w:rPr>
        <w:t>享受到财政补助资助资金人员</w:t>
      </w:r>
      <w:r>
        <w:rPr>
          <w:rFonts w:ascii="方正仿宋_GBK" w:hAnsi="方正仿宋_GBK" w:cs="方正仿宋_GBK" w:hint="eastAsia"/>
          <w:szCs w:val="32"/>
        </w:rPr>
        <w:t>进行</w:t>
      </w:r>
      <w:r>
        <w:rPr>
          <w:rFonts w:ascii="方正仿宋_GBK" w:hAnsi="方正仿宋_GBK" w:cs="方正仿宋_GBK" w:hint="eastAsia"/>
          <w:szCs w:val="32"/>
        </w:rPr>
        <w:t>参保资助</w:t>
      </w:r>
      <w:r>
        <w:rPr>
          <w:rFonts w:ascii="方正仿宋_GBK" w:hAnsi="方正仿宋_GBK" w:cs="方正仿宋_GBK" w:hint="eastAsia"/>
          <w:bCs/>
          <w:szCs w:val="32"/>
        </w:rPr>
        <w:t>，总体绩效目标完成情况是</w:t>
      </w:r>
      <w:r>
        <w:rPr>
          <w:rFonts w:ascii="方正仿宋_GBK" w:hAnsi="方正仿宋_GBK" w:cs="方正仿宋_GBK" w:hint="eastAsia"/>
          <w:bCs/>
          <w:szCs w:val="32"/>
        </w:rPr>
        <w:t>100%</w:t>
      </w:r>
      <w:r>
        <w:rPr>
          <w:rFonts w:ascii="方正仿宋_GBK" w:hAnsi="方正仿宋_GBK" w:cs="方正仿宋_GBK" w:hint="eastAsia"/>
          <w:bCs/>
          <w:szCs w:val="32"/>
        </w:rPr>
        <w:t>完成目标任务，即时完成验收等工作。</w:t>
      </w:r>
    </w:p>
    <w:p w14:paraId="4B172FBA" w14:textId="77777777" w:rsidR="000C55C0" w:rsidRDefault="00AC0DCC">
      <w:pPr>
        <w:spacing w:line="600" w:lineRule="exact"/>
        <w:ind w:firstLineChars="200" w:firstLine="640"/>
        <w:outlineLvl w:val="0"/>
        <w:rPr>
          <w:rFonts w:ascii="方正仿宋_GBK" w:hAnsi="方正仿宋_GBK" w:cs="方正仿宋_GBK"/>
          <w:szCs w:val="32"/>
        </w:rPr>
      </w:pPr>
      <w:r>
        <w:rPr>
          <w:rFonts w:ascii="方正仿宋_GBK" w:hAnsi="方正仿宋_GBK" w:cs="方正仿宋_GBK" w:hint="eastAsia"/>
          <w:bCs/>
          <w:szCs w:val="32"/>
        </w:rPr>
        <w:t>（三）绩效目标完成情况分析。</w:t>
      </w:r>
    </w:p>
    <w:p w14:paraId="538EC391" w14:textId="77777777" w:rsidR="000C55C0" w:rsidRDefault="00AC0DCC">
      <w:pPr>
        <w:spacing w:line="600" w:lineRule="exact"/>
        <w:ind w:firstLineChars="200" w:firstLine="640"/>
        <w:rPr>
          <w:rFonts w:ascii="方正仿宋_GBK" w:hAnsi="方正仿宋_GBK" w:cs="方正仿宋_GBK"/>
          <w:szCs w:val="32"/>
        </w:rPr>
      </w:pPr>
      <w:r>
        <w:rPr>
          <w:rFonts w:ascii="方正仿宋_GBK" w:hAnsi="方正仿宋_GBK" w:cs="方正仿宋_GBK" w:hint="eastAsia"/>
          <w:szCs w:val="32"/>
        </w:rPr>
        <w:t>1.</w:t>
      </w:r>
      <w:r>
        <w:rPr>
          <w:rFonts w:ascii="方正仿宋_GBK" w:hAnsi="方正仿宋_GBK" w:cs="方正仿宋_GBK" w:hint="eastAsia"/>
          <w:szCs w:val="32"/>
        </w:rPr>
        <w:t>产出指标完成情况分析。</w:t>
      </w:r>
    </w:p>
    <w:p w14:paraId="26F17914" w14:textId="77777777" w:rsidR="000C55C0" w:rsidRDefault="00AC0DCC">
      <w:pPr>
        <w:spacing w:line="600" w:lineRule="exact"/>
        <w:ind w:firstLineChars="200" w:firstLine="640"/>
        <w:rPr>
          <w:rFonts w:ascii="方正仿宋_GBK" w:hAnsi="方正仿宋_GBK" w:cs="方正仿宋_GBK"/>
          <w:szCs w:val="32"/>
        </w:rPr>
      </w:pPr>
      <w:r>
        <w:rPr>
          <w:rFonts w:ascii="方正仿宋_GBK" w:hAnsi="方正仿宋_GBK" w:cs="方正仿宋_GBK" w:hint="eastAsia"/>
          <w:szCs w:val="32"/>
        </w:rPr>
        <w:t>（</w:t>
      </w:r>
      <w:r>
        <w:rPr>
          <w:rFonts w:ascii="方正仿宋_GBK" w:hAnsi="方正仿宋_GBK" w:cs="方正仿宋_GBK" w:hint="eastAsia"/>
          <w:szCs w:val="32"/>
        </w:rPr>
        <w:t>1</w:t>
      </w:r>
      <w:r>
        <w:rPr>
          <w:rFonts w:ascii="方正仿宋_GBK" w:hAnsi="方正仿宋_GBK" w:cs="方正仿宋_GBK" w:hint="eastAsia"/>
          <w:szCs w:val="32"/>
        </w:rPr>
        <w:t>）数量指标。</w:t>
      </w:r>
    </w:p>
    <w:p w14:paraId="18BEC138" w14:textId="77777777" w:rsidR="000C55C0" w:rsidRDefault="00AC0DCC">
      <w:pPr>
        <w:spacing w:line="600" w:lineRule="exact"/>
        <w:ind w:firstLineChars="200" w:firstLine="640"/>
      </w:pPr>
      <w:r>
        <w:rPr>
          <w:rFonts w:ascii="方正仿宋_GBK" w:hAnsi="方正仿宋_GBK" w:cs="方正仿宋_GBK" w:hint="eastAsia"/>
          <w:szCs w:val="32"/>
        </w:rPr>
        <w:t xml:space="preserve"> 2020</w:t>
      </w:r>
      <w:r>
        <w:rPr>
          <w:rFonts w:ascii="方正仿宋_GBK" w:hAnsi="方正仿宋_GBK" w:cs="方正仿宋_GBK" w:hint="eastAsia"/>
          <w:szCs w:val="32"/>
        </w:rPr>
        <w:t>年度</w:t>
      </w:r>
      <w:r>
        <w:rPr>
          <w:rFonts w:ascii="方正仿宋_GBK" w:hAnsi="方正仿宋_GBK" w:cs="方正仿宋_GBK" w:hint="eastAsia"/>
          <w:szCs w:val="32"/>
        </w:rPr>
        <w:t>整体完成</w:t>
      </w:r>
      <w:r>
        <w:rPr>
          <w:rFonts w:ascii="方正仿宋_GBK" w:hAnsi="方正仿宋_GBK" w:cs="方正仿宋_GBK" w:hint="eastAsia"/>
          <w:szCs w:val="32"/>
        </w:rPr>
        <w:t>参保资助</w:t>
      </w:r>
      <w:r>
        <w:rPr>
          <w:rFonts w:ascii="方正仿宋_GBK" w:hAnsi="方正仿宋_GBK" w:cs="方正仿宋_GBK" w:hint="eastAsia"/>
          <w:szCs w:val="32"/>
        </w:rPr>
        <w:t>5</w:t>
      </w:r>
      <w:r>
        <w:rPr>
          <w:rFonts w:ascii="方正仿宋_GBK" w:hAnsi="方正仿宋_GBK" w:cs="方正仿宋_GBK" w:hint="eastAsia"/>
          <w:szCs w:val="32"/>
        </w:rPr>
        <w:t>人。</w:t>
      </w:r>
    </w:p>
    <w:p w14:paraId="690749B9" w14:textId="77777777" w:rsidR="000C55C0" w:rsidRDefault="00AC0DCC">
      <w:pPr>
        <w:numPr>
          <w:ilvl w:val="0"/>
          <w:numId w:val="2"/>
        </w:numPr>
        <w:spacing w:line="600" w:lineRule="exact"/>
        <w:ind w:firstLineChars="200" w:firstLine="640"/>
        <w:rPr>
          <w:rFonts w:ascii="方正仿宋_GBK" w:hAnsi="方正仿宋_GBK" w:cs="方正仿宋_GBK"/>
          <w:szCs w:val="32"/>
        </w:rPr>
      </w:pPr>
      <w:r>
        <w:rPr>
          <w:rFonts w:ascii="方正仿宋_GBK" w:hAnsi="方正仿宋_GBK" w:cs="方正仿宋_GBK" w:hint="eastAsia"/>
          <w:szCs w:val="32"/>
        </w:rPr>
        <w:t>质量指标。</w:t>
      </w:r>
    </w:p>
    <w:p w14:paraId="57A429E1" w14:textId="77777777" w:rsidR="000C55C0" w:rsidRDefault="00AC0DCC">
      <w:pPr>
        <w:pStyle w:val="a3"/>
        <w:spacing w:line="600" w:lineRule="exact"/>
      </w:pPr>
      <w:r>
        <w:rPr>
          <w:rFonts w:hint="eastAsia"/>
        </w:rPr>
        <w:t xml:space="preserve">    </w:t>
      </w:r>
      <w:r>
        <w:rPr>
          <w:rFonts w:ascii="方正仿宋_GBK" w:eastAsia="方正仿宋_GBK" w:hAnsi="方正仿宋_GBK" w:cs="方正仿宋_GBK" w:hint="eastAsia"/>
          <w:szCs w:val="32"/>
        </w:rPr>
        <w:t>2020</w:t>
      </w:r>
      <w:r>
        <w:rPr>
          <w:rFonts w:ascii="方正仿宋_GBK" w:eastAsia="方正仿宋_GBK" w:hAnsi="方正仿宋_GBK" w:cs="方正仿宋_GBK" w:hint="eastAsia"/>
          <w:szCs w:val="32"/>
        </w:rPr>
        <w:t>年度</w:t>
      </w:r>
      <w:r>
        <w:rPr>
          <w:rFonts w:ascii="方正仿宋_GBK" w:eastAsia="方正仿宋_GBK" w:hAnsi="方正仿宋_GBK" w:cs="方正仿宋_GBK" w:hint="eastAsia"/>
          <w:szCs w:val="32"/>
        </w:rPr>
        <w:t>整体完成</w:t>
      </w:r>
      <w:r>
        <w:rPr>
          <w:rFonts w:ascii="方正仿宋_GBK" w:hAnsi="方正仿宋_GBK" w:cs="方正仿宋_GBK" w:hint="eastAsia"/>
          <w:szCs w:val="32"/>
        </w:rPr>
        <w:t>参保资助</w:t>
      </w:r>
      <w:r>
        <w:rPr>
          <w:rFonts w:ascii="方正仿宋_GBK" w:hAnsi="方正仿宋_GBK" w:cs="方正仿宋_GBK" w:hint="eastAsia"/>
          <w:szCs w:val="32"/>
        </w:rPr>
        <w:t>5</w:t>
      </w:r>
      <w:r>
        <w:rPr>
          <w:rFonts w:ascii="方正仿宋_GBK" w:eastAsia="方正仿宋_GBK" w:hAnsi="方正仿宋_GBK" w:cs="方正仿宋_GBK" w:hint="eastAsia"/>
          <w:szCs w:val="32"/>
        </w:rPr>
        <w:t>人合格率达到</w:t>
      </w:r>
      <w:r>
        <w:rPr>
          <w:rFonts w:ascii="方正仿宋_GBK" w:eastAsia="方正仿宋_GBK" w:hAnsi="方正仿宋_GBK" w:cs="方正仿宋_GBK" w:hint="eastAsia"/>
          <w:szCs w:val="32"/>
        </w:rPr>
        <w:t>100%</w:t>
      </w:r>
      <w:r>
        <w:rPr>
          <w:rFonts w:ascii="方正仿宋_GBK" w:eastAsia="方正仿宋_GBK" w:hAnsi="方正仿宋_GBK" w:cs="方正仿宋_GBK" w:hint="eastAsia"/>
          <w:szCs w:val="32"/>
        </w:rPr>
        <w:t>。</w:t>
      </w:r>
    </w:p>
    <w:p w14:paraId="4FE77740" w14:textId="77777777" w:rsidR="000C55C0" w:rsidRDefault="00AC0DCC">
      <w:pPr>
        <w:numPr>
          <w:ilvl w:val="0"/>
          <w:numId w:val="2"/>
        </w:numPr>
        <w:tabs>
          <w:tab w:val="left" w:pos="621"/>
        </w:tabs>
        <w:spacing w:line="600" w:lineRule="exact"/>
        <w:ind w:firstLineChars="200" w:firstLine="640"/>
        <w:rPr>
          <w:rFonts w:ascii="方正仿宋_GBK" w:hAnsi="方正仿宋_GBK" w:cs="方正仿宋_GBK"/>
          <w:szCs w:val="32"/>
        </w:rPr>
      </w:pPr>
      <w:r>
        <w:rPr>
          <w:rFonts w:ascii="方正仿宋_GBK" w:hAnsi="方正仿宋_GBK" w:cs="方正仿宋_GBK" w:hint="eastAsia"/>
          <w:szCs w:val="32"/>
        </w:rPr>
        <w:t>时效指标。</w:t>
      </w:r>
    </w:p>
    <w:p w14:paraId="7DD6BC45" w14:textId="77777777" w:rsidR="000C55C0" w:rsidRDefault="00AC0DCC">
      <w:pPr>
        <w:widowControl/>
        <w:spacing w:line="600" w:lineRule="exact"/>
        <w:ind w:firstLineChars="200" w:firstLine="640"/>
        <w:jc w:val="left"/>
      </w:pPr>
      <w:r>
        <w:rPr>
          <w:rFonts w:ascii="方正仿宋_GBK" w:hAnsi="方正仿宋_GBK" w:cs="方正仿宋_GBK" w:hint="eastAsia"/>
          <w:szCs w:val="32"/>
        </w:rPr>
        <w:t>补助已及时全额发放。</w:t>
      </w:r>
    </w:p>
    <w:p w14:paraId="3201A418" w14:textId="77777777" w:rsidR="000C55C0" w:rsidRDefault="00AC0DCC">
      <w:pPr>
        <w:numPr>
          <w:ilvl w:val="0"/>
          <w:numId w:val="2"/>
        </w:numPr>
        <w:spacing w:line="600" w:lineRule="exact"/>
        <w:ind w:firstLineChars="200" w:firstLine="640"/>
        <w:rPr>
          <w:rFonts w:ascii="方正仿宋_GBK" w:hAnsi="方正仿宋_GBK" w:cs="方正仿宋_GBK"/>
          <w:szCs w:val="32"/>
        </w:rPr>
      </w:pPr>
      <w:r>
        <w:rPr>
          <w:rFonts w:ascii="方正仿宋_GBK" w:hAnsi="方正仿宋_GBK" w:cs="方正仿宋_GBK" w:hint="eastAsia"/>
          <w:szCs w:val="32"/>
        </w:rPr>
        <w:t>成本指标。</w:t>
      </w:r>
    </w:p>
    <w:p w14:paraId="0400FE78" w14:textId="77777777" w:rsidR="000C55C0" w:rsidRDefault="00AC0DCC">
      <w:pPr>
        <w:spacing w:line="600" w:lineRule="exact"/>
        <w:ind w:firstLineChars="200" w:firstLine="640"/>
        <w:rPr>
          <w:rFonts w:ascii="方正仿宋_GBK" w:hAnsi="方正仿宋_GBK" w:cs="方正仿宋_GBK"/>
          <w:szCs w:val="32"/>
        </w:rPr>
      </w:pPr>
      <w:r>
        <w:rPr>
          <w:rFonts w:ascii="方正仿宋_GBK" w:hAnsi="方正仿宋_GBK" w:cs="方正仿宋_GBK" w:hint="eastAsia"/>
          <w:szCs w:val="32"/>
        </w:rPr>
        <w:t>2020</w:t>
      </w:r>
      <w:r>
        <w:rPr>
          <w:rFonts w:ascii="方正仿宋_GBK" w:hAnsi="方正仿宋_GBK" w:cs="方正仿宋_GBK" w:hint="eastAsia"/>
          <w:szCs w:val="32"/>
        </w:rPr>
        <w:t>年</w:t>
      </w:r>
      <w:r>
        <w:rPr>
          <w:rFonts w:ascii="方正仿宋_GBK" w:hAnsi="方正仿宋_GBK" w:cs="方正仿宋_GBK" w:hint="eastAsia"/>
          <w:szCs w:val="32"/>
        </w:rPr>
        <w:t>6</w:t>
      </w:r>
      <w:r>
        <w:rPr>
          <w:rFonts w:ascii="方正仿宋_GBK" w:hAnsi="方正仿宋_GBK" w:cs="方正仿宋_GBK" w:hint="eastAsia"/>
          <w:szCs w:val="32"/>
        </w:rPr>
        <w:t>月</w:t>
      </w:r>
      <w:r>
        <w:rPr>
          <w:rFonts w:ascii="方正仿宋_GBK" w:hAnsi="方正仿宋_GBK" w:cs="方正仿宋_GBK" w:hint="eastAsia"/>
          <w:szCs w:val="32"/>
        </w:rPr>
        <w:t>30</w:t>
      </w:r>
      <w:r>
        <w:rPr>
          <w:rFonts w:ascii="方正仿宋_GBK" w:hAnsi="方正仿宋_GBK" w:cs="方正仿宋_GBK" w:hint="eastAsia"/>
          <w:szCs w:val="32"/>
        </w:rPr>
        <w:t>日后在个人缴费参加城乡居民基本医疗保险时未享受到财政补助资助资金人员</w:t>
      </w:r>
      <w:r>
        <w:rPr>
          <w:rFonts w:ascii="方正仿宋_GBK" w:hAnsi="方正仿宋_GBK" w:cs="方正仿宋_GBK" w:hint="eastAsia"/>
          <w:szCs w:val="32"/>
        </w:rPr>
        <w:t>资助标准</w:t>
      </w:r>
      <w:r>
        <w:rPr>
          <w:rFonts w:ascii="方正仿宋_GBK" w:hAnsi="方正仿宋_GBK" w:cs="方正仿宋_GBK" w:hint="eastAsia"/>
          <w:szCs w:val="32"/>
        </w:rPr>
        <w:t>为：</w:t>
      </w:r>
      <w:r>
        <w:rPr>
          <w:rFonts w:ascii="方正仿宋_GBK" w:hAnsi="方正仿宋_GBK" w:cs="方正仿宋_GBK" w:hint="eastAsia"/>
          <w:szCs w:val="32"/>
        </w:rPr>
        <w:t>550</w:t>
      </w:r>
      <w:r>
        <w:rPr>
          <w:rFonts w:ascii="方正仿宋_GBK" w:hAnsi="方正仿宋_GBK" w:cs="方正仿宋_GBK" w:hint="eastAsia"/>
          <w:szCs w:val="32"/>
        </w:rPr>
        <w:t>元</w:t>
      </w:r>
      <w:r>
        <w:rPr>
          <w:rFonts w:ascii="方正仿宋_GBK" w:hAnsi="方正仿宋_GBK" w:cs="方正仿宋_GBK" w:hint="eastAsia"/>
          <w:szCs w:val="32"/>
        </w:rPr>
        <w:t>/</w:t>
      </w:r>
      <w:r>
        <w:rPr>
          <w:rFonts w:ascii="方正仿宋_GBK" w:hAnsi="方正仿宋_GBK" w:cs="方正仿宋_GBK" w:hint="eastAsia"/>
          <w:szCs w:val="32"/>
        </w:rPr>
        <w:t>人</w:t>
      </w:r>
      <w:r>
        <w:rPr>
          <w:rFonts w:ascii="方正仿宋_GBK" w:hAnsi="方正仿宋_GBK" w:cs="方正仿宋_GBK" w:hint="eastAsia"/>
          <w:szCs w:val="32"/>
        </w:rPr>
        <w:t>。</w:t>
      </w:r>
    </w:p>
    <w:p w14:paraId="352EFB97" w14:textId="77777777" w:rsidR="000C55C0" w:rsidRDefault="00AC0DCC">
      <w:pPr>
        <w:spacing w:line="600" w:lineRule="exact"/>
        <w:ind w:firstLineChars="200" w:firstLine="640"/>
        <w:rPr>
          <w:rFonts w:ascii="方正仿宋_GBK" w:hAnsi="方正仿宋_GBK" w:cs="方正仿宋_GBK"/>
          <w:szCs w:val="32"/>
        </w:rPr>
      </w:pPr>
      <w:r>
        <w:rPr>
          <w:rFonts w:ascii="方正仿宋_GBK" w:hAnsi="方正仿宋_GBK" w:cs="方正仿宋_GBK" w:hint="eastAsia"/>
          <w:szCs w:val="32"/>
        </w:rPr>
        <w:t>2.</w:t>
      </w:r>
      <w:r>
        <w:rPr>
          <w:rFonts w:ascii="方正仿宋_GBK" w:hAnsi="方正仿宋_GBK" w:cs="方正仿宋_GBK" w:hint="eastAsia"/>
          <w:szCs w:val="32"/>
        </w:rPr>
        <w:t>效益指标完成情况分析。</w:t>
      </w:r>
    </w:p>
    <w:p w14:paraId="667699F5" w14:textId="77777777" w:rsidR="000C55C0" w:rsidRDefault="00AC0DCC">
      <w:pPr>
        <w:spacing w:line="600" w:lineRule="exact"/>
        <w:ind w:firstLineChars="200" w:firstLine="640"/>
      </w:pPr>
      <w:r>
        <w:rPr>
          <w:rFonts w:ascii="方正仿宋_GBK" w:hAnsi="方正仿宋_GBK" w:cs="方正仿宋_GBK" w:hint="eastAsia"/>
          <w:szCs w:val="32"/>
        </w:rPr>
        <w:t>社会效益。</w:t>
      </w:r>
      <w:r>
        <w:rPr>
          <w:rFonts w:ascii="方正仿宋_GBK" w:hAnsi="方正仿宋_GBK" w:cs="方正仿宋_GBK" w:hint="eastAsia"/>
          <w:szCs w:val="32"/>
        </w:rPr>
        <w:t>此项目完成后</w:t>
      </w:r>
      <w:r>
        <w:rPr>
          <w:rFonts w:ascii="方正仿宋_GBK" w:hAnsi="方正仿宋_GBK" w:cs="方正仿宋_GBK" w:hint="eastAsia"/>
          <w:szCs w:val="32"/>
        </w:rPr>
        <w:t>资助贫困人员</w:t>
      </w:r>
      <w:r>
        <w:rPr>
          <w:rFonts w:ascii="方正仿宋_GBK" w:hAnsi="方正仿宋_GBK" w:cs="方正仿宋_GBK" w:hint="eastAsia"/>
          <w:szCs w:val="32"/>
        </w:rPr>
        <w:t>5</w:t>
      </w:r>
      <w:r>
        <w:rPr>
          <w:rFonts w:ascii="方正仿宋_GBK" w:hAnsi="方正仿宋_GBK" w:cs="方正仿宋_GBK" w:hint="eastAsia"/>
          <w:szCs w:val="32"/>
        </w:rPr>
        <w:t>人。</w:t>
      </w:r>
    </w:p>
    <w:p w14:paraId="6EFD3E7E" w14:textId="77777777" w:rsidR="000C55C0" w:rsidRDefault="00AC0DCC">
      <w:pPr>
        <w:spacing w:line="600" w:lineRule="exact"/>
        <w:ind w:firstLineChars="200" w:firstLine="640"/>
        <w:rPr>
          <w:rFonts w:ascii="方正仿宋_GBK" w:hAnsi="方正仿宋_GBK" w:cs="方正仿宋_GBK"/>
          <w:szCs w:val="32"/>
        </w:rPr>
      </w:pPr>
      <w:r>
        <w:rPr>
          <w:rFonts w:ascii="方正仿宋_GBK" w:hAnsi="方正仿宋_GBK" w:cs="方正仿宋_GBK" w:hint="eastAsia"/>
          <w:szCs w:val="32"/>
        </w:rPr>
        <w:t>3.</w:t>
      </w:r>
      <w:r>
        <w:rPr>
          <w:rFonts w:ascii="方正仿宋_GBK" w:hAnsi="方正仿宋_GBK" w:cs="方正仿宋_GBK" w:hint="eastAsia"/>
          <w:szCs w:val="32"/>
        </w:rPr>
        <w:t>满意度指标完成情况分析。</w:t>
      </w:r>
    </w:p>
    <w:p w14:paraId="04535699" w14:textId="77777777" w:rsidR="000C55C0" w:rsidRDefault="00AC0DCC">
      <w:pPr>
        <w:spacing w:line="600" w:lineRule="exact"/>
        <w:ind w:firstLineChars="200" w:firstLine="640"/>
        <w:rPr>
          <w:rFonts w:eastAsia="宋体"/>
        </w:rPr>
      </w:pPr>
      <w:r>
        <w:rPr>
          <w:rFonts w:ascii="方正仿宋_GBK" w:hAnsi="方正仿宋_GBK" w:cs="方正仿宋_GBK" w:hint="eastAsia"/>
          <w:szCs w:val="32"/>
        </w:rPr>
        <w:t>2020</w:t>
      </w:r>
      <w:r>
        <w:rPr>
          <w:rFonts w:ascii="方正仿宋_GBK" w:hAnsi="方正仿宋_GBK" w:cs="方正仿宋_GBK" w:hint="eastAsia"/>
          <w:szCs w:val="32"/>
        </w:rPr>
        <w:t>年，通过对</w:t>
      </w:r>
      <w:r>
        <w:rPr>
          <w:rFonts w:ascii="方正仿宋_GBK" w:hAnsi="方正仿宋_GBK" w:cs="方正仿宋_GBK" w:hint="eastAsia"/>
          <w:szCs w:val="32"/>
        </w:rPr>
        <w:t>2020</w:t>
      </w:r>
      <w:r>
        <w:rPr>
          <w:rFonts w:ascii="方正仿宋_GBK" w:hAnsi="方正仿宋_GBK" w:cs="方正仿宋_GBK" w:hint="eastAsia"/>
          <w:szCs w:val="32"/>
        </w:rPr>
        <w:t>年</w:t>
      </w:r>
      <w:r>
        <w:rPr>
          <w:rFonts w:ascii="方正仿宋_GBK" w:hAnsi="方正仿宋_GBK" w:cs="方正仿宋_GBK" w:hint="eastAsia"/>
          <w:szCs w:val="32"/>
        </w:rPr>
        <w:t>6</w:t>
      </w:r>
      <w:r>
        <w:rPr>
          <w:rFonts w:ascii="方正仿宋_GBK" w:hAnsi="方正仿宋_GBK" w:cs="方正仿宋_GBK" w:hint="eastAsia"/>
          <w:szCs w:val="32"/>
        </w:rPr>
        <w:t>月</w:t>
      </w:r>
      <w:r>
        <w:rPr>
          <w:rFonts w:ascii="方正仿宋_GBK" w:hAnsi="方正仿宋_GBK" w:cs="方正仿宋_GBK" w:hint="eastAsia"/>
          <w:szCs w:val="32"/>
        </w:rPr>
        <w:t>30</w:t>
      </w:r>
      <w:r>
        <w:rPr>
          <w:rFonts w:ascii="方正仿宋_GBK" w:hAnsi="方正仿宋_GBK" w:cs="方正仿宋_GBK" w:hint="eastAsia"/>
          <w:szCs w:val="32"/>
        </w:rPr>
        <w:t>日后在个人缴费参加城乡居民基本医疗保险时未享受到财政补助资助资金人员</w:t>
      </w:r>
      <w:r>
        <w:rPr>
          <w:rFonts w:ascii="方正仿宋_GBK" w:hAnsi="方正仿宋_GBK" w:cs="方正仿宋_GBK" w:hint="eastAsia"/>
          <w:szCs w:val="32"/>
        </w:rPr>
        <w:t>进行</w:t>
      </w:r>
      <w:r>
        <w:rPr>
          <w:rFonts w:ascii="方正仿宋_GBK" w:hAnsi="方正仿宋_GBK" w:cs="方正仿宋_GBK" w:hint="eastAsia"/>
          <w:szCs w:val="32"/>
        </w:rPr>
        <w:t>参保资助</w:t>
      </w:r>
      <w:r>
        <w:rPr>
          <w:rFonts w:ascii="方正仿宋_GBK" w:hAnsi="方正仿宋_GBK" w:cs="方正仿宋_GBK" w:hint="eastAsia"/>
          <w:szCs w:val="32"/>
        </w:rPr>
        <w:t>，受资助人员</w:t>
      </w:r>
      <w:r>
        <w:rPr>
          <w:rFonts w:ascii="方正仿宋_GBK" w:hAnsi="方正仿宋_GBK" w:cs="方正仿宋_GBK" w:hint="eastAsia"/>
          <w:szCs w:val="32"/>
        </w:rPr>
        <w:t>满意度为</w:t>
      </w:r>
      <w:r>
        <w:rPr>
          <w:rFonts w:ascii="方正仿宋_GBK" w:hAnsi="方正仿宋_GBK" w:cs="方正仿宋_GBK" w:hint="eastAsia"/>
          <w:szCs w:val="32"/>
        </w:rPr>
        <w:t>100%</w:t>
      </w:r>
      <w:r>
        <w:rPr>
          <w:rFonts w:ascii="方正仿宋_GBK" w:hAnsi="方正仿宋_GBK" w:cs="方正仿宋_GBK" w:hint="eastAsia"/>
          <w:szCs w:val="32"/>
        </w:rPr>
        <w:t>。</w:t>
      </w:r>
    </w:p>
    <w:p w14:paraId="0C2DD193" w14:textId="77777777" w:rsidR="000C55C0" w:rsidRDefault="00AC0DCC">
      <w:pPr>
        <w:spacing w:line="600" w:lineRule="exact"/>
        <w:ind w:left="640"/>
        <w:rPr>
          <w:rFonts w:ascii="方正黑体_GBK" w:eastAsia="方正黑体_GBK" w:hAnsi="方正黑体_GBK" w:cs="方正黑体_GBK"/>
          <w:bCs/>
          <w:szCs w:val="32"/>
        </w:rPr>
      </w:pPr>
      <w:r>
        <w:rPr>
          <w:rFonts w:ascii="方正黑体_GBK" w:eastAsia="方正黑体_GBK" w:hAnsi="方正黑体_GBK" w:cs="方正黑体_GBK" w:hint="eastAsia"/>
          <w:bCs/>
          <w:szCs w:val="32"/>
        </w:rPr>
        <w:t>三、绩效自评结果情况</w:t>
      </w:r>
    </w:p>
    <w:p w14:paraId="54CDAB66" w14:textId="77777777" w:rsidR="000C55C0" w:rsidRDefault="00AC0DCC">
      <w:pPr>
        <w:spacing w:line="600" w:lineRule="exact"/>
        <w:ind w:firstLineChars="200" w:firstLine="640"/>
      </w:pPr>
      <w:r>
        <w:rPr>
          <w:rFonts w:ascii="仿宋_GB2312" w:eastAsia="仿宋_GB2312" w:hAnsi="仿宋_GB2312" w:cs="仿宋_GB2312" w:hint="eastAsia"/>
          <w:color w:val="000000"/>
          <w:szCs w:val="32"/>
        </w:rPr>
        <w:lastRenderedPageBreak/>
        <w:t>通过认真开展单位项目支出绩效目标自评，综合评分</w:t>
      </w:r>
      <w:r>
        <w:rPr>
          <w:rFonts w:ascii="仿宋_GB2312" w:eastAsia="仿宋_GB2312" w:hAnsi="仿宋_GB2312" w:cs="仿宋_GB2312" w:hint="eastAsia"/>
          <w:color w:val="000000"/>
          <w:szCs w:val="32"/>
        </w:rPr>
        <w:t>100</w:t>
      </w:r>
      <w:r>
        <w:rPr>
          <w:rFonts w:ascii="仿宋_GB2312" w:eastAsia="仿宋_GB2312" w:hAnsi="仿宋_GB2312" w:cs="仿宋_GB2312" w:hint="eastAsia"/>
          <w:color w:val="000000"/>
          <w:szCs w:val="32"/>
        </w:rPr>
        <w:t>分，评价结果为优。</w:t>
      </w:r>
    </w:p>
    <w:p w14:paraId="71354E54" w14:textId="77777777" w:rsidR="000C55C0" w:rsidRDefault="00AC0DCC">
      <w:pPr>
        <w:spacing w:line="600" w:lineRule="exact"/>
        <w:ind w:firstLineChars="200" w:firstLine="640"/>
        <w:rPr>
          <w:rFonts w:ascii="方正黑体_GBK" w:eastAsia="方正黑体_GBK" w:hAnsi="方正黑体_GBK" w:cs="方正黑体_GBK"/>
          <w:bCs/>
          <w:szCs w:val="32"/>
        </w:rPr>
      </w:pPr>
      <w:r>
        <w:rPr>
          <w:rFonts w:ascii="方正黑体_GBK" w:eastAsia="方正黑体_GBK" w:hAnsi="方正黑体_GBK" w:cs="方正黑体_GBK" w:hint="eastAsia"/>
          <w:bCs/>
          <w:szCs w:val="32"/>
        </w:rPr>
        <w:t>四、</w:t>
      </w:r>
      <w:r>
        <w:rPr>
          <w:rFonts w:ascii="方正黑体_GBK" w:eastAsia="方正黑体_GBK" w:hAnsi="方正黑体_GBK" w:cs="方正黑体_GBK" w:hint="eastAsia"/>
          <w:bCs/>
          <w:szCs w:val="32"/>
        </w:rPr>
        <w:t>偏离绩效目标的原因和下一步改进措施</w:t>
      </w:r>
    </w:p>
    <w:p w14:paraId="250AEA66" w14:textId="77777777" w:rsidR="000C55C0" w:rsidRDefault="00AC0DCC">
      <w:pPr>
        <w:spacing w:line="600" w:lineRule="exact"/>
        <w:ind w:firstLineChars="200" w:firstLine="640"/>
        <w:rPr>
          <w:rFonts w:ascii="方正仿宋_GBK" w:hAnsi="方正仿宋_GBK" w:cs="方正仿宋_GBK"/>
          <w:szCs w:val="32"/>
        </w:rPr>
      </w:pPr>
      <w:r>
        <w:rPr>
          <w:rFonts w:ascii="方正仿宋_GBK" w:hAnsi="方正仿宋_GBK" w:cs="方正仿宋_GBK" w:hint="eastAsia"/>
          <w:szCs w:val="32"/>
        </w:rPr>
        <w:t>2020</w:t>
      </w:r>
      <w:r>
        <w:rPr>
          <w:rFonts w:ascii="方正仿宋_GBK" w:hAnsi="方正仿宋_GBK" w:cs="方正仿宋_GBK" w:hint="eastAsia"/>
          <w:szCs w:val="32"/>
        </w:rPr>
        <w:t>年</w:t>
      </w:r>
      <w:r>
        <w:rPr>
          <w:rFonts w:ascii="方正仿宋_GBK" w:hAnsi="方正仿宋_GBK" w:cs="方正仿宋_GBK" w:hint="eastAsia"/>
          <w:szCs w:val="32"/>
        </w:rPr>
        <w:t>6</w:t>
      </w:r>
      <w:r>
        <w:rPr>
          <w:rFonts w:ascii="方正仿宋_GBK" w:hAnsi="方正仿宋_GBK" w:cs="方正仿宋_GBK" w:hint="eastAsia"/>
          <w:szCs w:val="32"/>
        </w:rPr>
        <w:t>月</w:t>
      </w:r>
      <w:r>
        <w:rPr>
          <w:rFonts w:ascii="方正仿宋_GBK" w:hAnsi="方正仿宋_GBK" w:cs="方正仿宋_GBK" w:hint="eastAsia"/>
          <w:szCs w:val="32"/>
        </w:rPr>
        <w:t>30</w:t>
      </w:r>
      <w:r>
        <w:rPr>
          <w:rFonts w:ascii="方正仿宋_GBK" w:hAnsi="方正仿宋_GBK" w:cs="方正仿宋_GBK" w:hint="eastAsia"/>
          <w:szCs w:val="32"/>
        </w:rPr>
        <w:t>日后参加城乡居民医保缴费资助的实施，没有偏离绩效目标。</w:t>
      </w:r>
    </w:p>
    <w:p w14:paraId="2ECF0487" w14:textId="77777777" w:rsidR="000C55C0" w:rsidRDefault="00AC0DCC">
      <w:pPr>
        <w:spacing w:line="600" w:lineRule="exact"/>
        <w:ind w:firstLineChars="200" w:firstLine="640"/>
        <w:rPr>
          <w:rFonts w:ascii="方正黑体_GBK" w:eastAsia="方正黑体_GBK" w:hAnsi="方正黑体_GBK" w:cs="方正黑体_GBK"/>
          <w:bCs/>
          <w:szCs w:val="32"/>
        </w:rPr>
      </w:pPr>
      <w:r>
        <w:rPr>
          <w:rFonts w:ascii="方正黑体_GBK" w:eastAsia="方正黑体_GBK" w:hAnsi="方正黑体_GBK" w:cs="方正黑体_GBK" w:hint="eastAsia"/>
          <w:bCs/>
          <w:szCs w:val="32"/>
        </w:rPr>
        <w:t>五、其他需要说明的问题</w:t>
      </w:r>
    </w:p>
    <w:p w14:paraId="56ED6EBB" w14:textId="77777777" w:rsidR="000C55C0" w:rsidRDefault="00AC0DCC">
      <w:pPr>
        <w:spacing w:line="600" w:lineRule="exact"/>
        <w:ind w:firstLineChars="200" w:firstLine="640"/>
        <w:rPr>
          <w:rFonts w:ascii="方正仿宋_GBK" w:hAnsi="方正仿宋_GBK" w:cs="方正仿宋_GBK"/>
          <w:szCs w:val="32"/>
        </w:rPr>
      </w:pPr>
      <w:r>
        <w:rPr>
          <w:rFonts w:ascii="方正仿宋_GBK" w:hAnsi="方正仿宋_GBK" w:cs="方正仿宋_GBK" w:hint="eastAsia"/>
          <w:szCs w:val="32"/>
        </w:rPr>
        <w:t>此项目中无其他需要说明的问题</w:t>
      </w:r>
      <w:r>
        <w:rPr>
          <w:rFonts w:ascii="方正仿宋_GBK" w:hAnsi="方正仿宋_GBK" w:cs="方正仿宋_GBK" w:hint="eastAsia"/>
          <w:szCs w:val="32"/>
        </w:rPr>
        <w:t>。</w:t>
      </w:r>
    </w:p>
    <w:p w14:paraId="6DBDE4E8" w14:textId="77777777" w:rsidR="000C55C0" w:rsidRDefault="000C55C0">
      <w:pPr>
        <w:pStyle w:val="a3"/>
        <w:spacing w:line="600" w:lineRule="exact"/>
        <w:rPr>
          <w:rFonts w:ascii="方正仿宋_GBK" w:hAnsi="方正仿宋_GBK" w:cs="方正仿宋_GBK"/>
          <w:szCs w:val="32"/>
        </w:rPr>
      </w:pPr>
    </w:p>
    <w:p w14:paraId="2903847B" w14:textId="77777777" w:rsidR="000C55C0" w:rsidRDefault="00AC0DCC">
      <w:pPr>
        <w:spacing w:line="600" w:lineRule="exact"/>
        <w:ind w:leftChars="1300" w:left="4160"/>
        <w:rPr>
          <w:rFonts w:ascii="方正仿宋_GBK" w:hAnsi="方正仿宋_GBK" w:cs="方正仿宋_GBK"/>
          <w:szCs w:val="32"/>
        </w:rPr>
      </w:pPr>
      <w:r>
        <w:rPr>
          <w:rFonts w:ascii="方正仿宋_GBK" w:hAnsi="方正仿宋_GBK" w:cs="方正仿宋_GBK" w:hint="eastAsia"/>
          <w:szCs w:val="32"/>
        </w:rPr>
        <w:t xml:space="preserve">                                </w:t>
      </w:r>
      <w:r>
        <w:rPr>
          <w:rFonts w:ascii="方正仿宋_GBK" w:hAnsi="方正仿宋_GBK" w:cs="方正仿宋_GBK" w:hint="eastAsia"/>
          <w:szCs w:val="32"/>
        </w:rPr>
        <w:t>奉节县羊市镇人民政府</w:t>
      </w:r>
    </w:p>
    <w:p w14:paraId="06FE2141" w14:textId="77777777" w:rsidR="000C55C0" w:rsidRDefault="00AC0DCC">
      <w:pPr>
        <w:spacing w:line="600" w:lineRule="exact"/>
        <w:ind w:firstLineChars="1500" w:firstLine="4800"/>
        <w:rPr>
          <w:rFonts w:ascii="方正仿宋_GBK" w:hAnsi="方正仿宋_GBK" w:cs="方正仿宋_GBK"/>
          <w:szCs w:val="32"/>
        </w:rPr>
      </w:pPr>
      <w:r>
        <w:rPr>
          <w:rFonts w:ascii="方正仿宋_GBK" w:hAnsi="方正仿宋_GBK" w:cs="方正仿宋_GBK" w:hint="eastAsia"/>
          <w:szCs w:val="32"/>
        </w:rPr>
        <w:t>202</w:t>
      </w:r>
      <w:r>
        <w:rPr>
          <w:rFonts w:ascii="方正仿宋_GBK" w:hAnsi="方正仿宋_GBK" w:cs="方正仿宋_GBK" w:hint="eastAsia"/>
          <w:szCs w:val="32"/>
        </w:rPr>
        <w:t>2</w:t>
      </w:r>
      <w:r>
        <w:rPr>
          <w:rFonts w:ascii="方正仿宋_GBK" w:hAnsi="方正仿宋_GBK" w:cs="方正仿宋_GBK" w:hint="eastAsia"/>
          <w:szCs w:val="32"/>
        </w:rPr>
        <w:t>年</w:t>
      </w:r>
      <w:r>
        <w:rPr>
          <w:rFonts w:ascii="方正仿宋_GBK" w:hAnsi="方正仿宋_GBK" w:cs="方正仿宋_GBK" w:hint="eastAsia"/>
          <w:szCs w:val="32"/>
        </w:rPr>
        <w:t>3</w:t>
      </w:r>
      <w:r>
        <w:rPr>
          <w:rFonts w:ascii="方正仿宋_GBK" w:hAnsi="方正仿宋_GBK" w:cs="方正仿宋_GBK" w:hint="eastAsia"/>
          <w:szCs w:val="32"/>
        </w:rPr>
        <w:t>月</w:t>
      </w:r>
      <w:r>
        <w:rPr>
          <w:rFonts w:ascii="方正仿宋_GBK" w:hAnsi="方正仿宋_GBK" w:cs="方正仿宋_GBK" w:hint="eastAsia"/>
          <w:szCs w:val="32"/>
        </w:rPr>
        <w:t>2</w:t>
      </w:r>
      <w:r>
        <w:rPr>
          <w:rFonts w:ascii="方正仿宋_GBK" w:hAnsi="方正仿宋_GBK" w:cs="方正仿宋_GBK" w:hint="eastAsia"/>
          <w:szCs w:val="32"/>
        </w:rPr>
        <w:t>8</w:t>
      </w:r>
      <w:r>
        <w:rPr>
          <w:rFonts w:ascii="方正仿宋_GBK" w:hAnsi="方正仿宋_GBK" w:cs="方正仿宋_GBK" w:hint="eastAsia"/>
          <w:szCs w:val="32"/>
        </w:rPr>
        <w:t>日</w:t>
      </w:r>
    </w:p>
    <w:p w14:paraId="5E4E616D" w14:textId="77777777" w:rsidR="000C55C0" w:rsidRDefault="000C55C0">
      <w:pPr>
        <w:pStyle w:val="a3"/>
        <w:rPr>
          <w:rFonts w:ascii="方正仿宋_GBK" w:hAnsi="方正仿宋_GBK" w:cs="方正仿宋_GBK"/>
          <w:szCs w:val="32"/>
        </w:rPr>
      </w:pPr>
    </w:p>
    <w:sectPr w:rsidR="000C55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B48E0" w14:textId="77777777" w:rsidR="00AC0DCC" w:rsidRDefault="00AC0DCC" w:rsidP="00B2632B">
      <w:r>
        <w:separator/>
      </w:r>
    </w:p>
  </w:endnote>
  <w:endnote w:type="continuationSeparator" w:id="0">
    <w:p w14:paraId="239BD624" w14:textId="77777777" w:rsidR="00AC0DCC" w:rsidRDefault="00AC0DCC" w:rsidP="00B26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1F2C1" w14:textId="77777777" w:rsidR="00AC0DCC" w:rsidRDefault="00AC0DCC" w:rsidP="00B2632B">
      <w:r>
        <w:separator/>
      </w:r>
    </w:p>
  </w:footnote>
  <w:footnote w:type="continuationSeparator" w:id="0">
    <w:p w14:paraId="39013584" w14:textId="77777777" w:rsidR="00AC0DCC" w:rsidRDefault="00AC0DCC" w:rsidP="00B263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4C437"/>
    <w:multiLevelType w:val="singleLevel"/>
    <w:tmpl w:val="0E34C437"/>
    <w:lvl w:ilvl="0">
      <w:start w:val="2"/>
      <w:numFmt w:val="chineseCounting"/>
      <w:suff w:val="nothing"/>
      <w:lvlText w:val="（%1）"/>
      <w:lvlJc w:val="left"/>
      <w:rPr>
        <w:rFonts w:hint="eastAsia"/>
      </w:rPr>
    </w:lvl>
  </w:abstractNum>
  <w:abstractNum w:abstractNumId="1" w15:restartNumberingAfterBreak="0">
    <w:nsid w:val="44E9FCB4"/>
    <w:multiLevelType w:val="singleLevel"/>
    <w:tmpl w:val="44E9FCB4"/>
    <w:lvl w:ilvl="0">
      <w:start w:val="2"/>
      <w:numFmt w:val="decimal"/>
      <w:suff w:val="nothing"/>
      <w:lvlText w:val="（%1）"/>
      <w:lvlJc w:val="left"/>
    </w:lvl>
  </w:abstractNum>
  <w:num w:numId="1" w16cid:durableId="1993634790">
    <w:abstractNumId w:val="0"/>
  </w:num>
  <w:num w:numId="2" w16cid:durableId="12645375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63C0CCE"/>
    <w:rsid w:val="000C55C0"/>
    <w:rsid w:val="00AC0DCC"/>
    <w:rsid w:val="00B2632B"/>
    <w:rsid w:val="039F081B"/>
    <w:rsid w:val="05461F27"/>
    <w:rsid w:val="20907F0C"/>
    <w:rsid w:val="21CA5301"/>
    <w:rsid w:val="266943EE"/>
    <w:rsid w:val="2CC70A73"/>
    <w:rsid w:val="2D7E792B"/>
    <w:rsid w:val="2E2E0064"/>
    <w:rsid w:val="363C0CCE"/>
    <w:rsid w:val="383E398A"/>
    <w:rsid w:val="3A2338C8"/>
    <w:rsid w:val="407D4902"/>
    <w:rsid w:val="44970E82"/>
    <w:rsid w:val="44ED600A"/>
    <w:rsid w:val="52F72B15"/>
    <w:rsid w:val="583E4AAF"/>
    <w:rsid w:val="58A06A70"/>
    <w:rsid w:val="58A77699"/>
    <w:rsid w:val="5AB070B6"/>
    <w:rsid w:val="5E992CE2"/>
    <w:rsid w:val="623D12E5"/>
    <w:rsid w:val="65AA48EC"/>
    <w:rsid w:val="67E52315"/>
    <w:rsid w:val="6F03072B"/>
    <w:rsid w:val="70977211"/>
    <w:rsid w:val="75373852"/>
    <w:rsid w:val="7FCB4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0E6D6"/>
  <w15:docId w15:val="{C6CFBBB3-5236-47E7-B014-7154AA18D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Default"/>
    <w:qFormat/>
    <w:pPr>
      <w:widowControl w:val="0"/>
      <w:jc w:val="both"/>
    </w:pPr>
    <w:rPr>
      <w:rFonts w:eastAsia="方正仿宋_GBK"/>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next w:val="a"/>
    <w:qFormat/>
    <w:pPr>
      <w:widowControl w:val="0"/>
      <w:autoSpaceDE w:val="0"/>
      <w:autoSpaceDN w:val="0"/>
      <w:adjustRightInd w:val="0"/>
    </w:pPr>
    <w:rPr>
      <w:rFonts w:ascii="方正仿宋_GBK" w:eastAsia="方正仿宋_GBK"/>
      <w:color w:val="000000"/>
      <w:sz w:val="24"/>
      <w:szCs w:val="24"/>
    </w:rPr>
  </w:style>
  <w:style w:type="paragraph" w:styleId="a3">
    <w:name w:val="Body Text"/>
    <w:basedOn w:val="a"/>
    <w:uiPriority w:val="99"/>
    <w:unhideWhenUsed/>
    <w:qFormat/>
    <w:pPr>
      <w:spacing w:after="120"/>
    </w:pPr>
    <w:rPr>
      <w:rFonts w:eastAsia="宋体"/>
      <w:szCs w:val="22"/>
    </w:rPr>
  </w:style>
  <w:style w:type="paragraph" w:styleId="a4">
    <w:name w:val="header"/>
    <w:basedOn w:val="a"/>
    <w:link w:val="a5"/>
    <w:rsid w:val="00B2632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B2632B"/>
    <w:rPr>
      <w:rFonts w:eastAsia="方正仿宋_GBK"/>
      <w:kern w:val="2"/>
      <w:sz w:val="18"/>
      <w:szCs w:val="18"/>
    </w:rPr>
  </w:style>
  <w:style w:type="paragraph" w:styleId="a6">
    <w:name w:val="footer"/>
    <w:basedOn w:val="a"/>
    <w:link w:val="a7"/>
    <w:rsid w:val="00B2632B"/>
    <w:pPr>
      <w:tabs>
        <w:tab w:val="center" w:pos="4153"/>
        <w:tab w:val="right" w:pos="8306"/>
      </w:tabs>
      <w:snapToGrid w:val="0"/>
      <w:jc w:val="left"/>
    </w:pPr>
    <w:rPr>
      <w:sz w:val="18"/>
      <w:szCs w:val="18"/>
    </w:rPr>
  </w:style>
  <w:style w:type="character" w:customStyle="1" w:styleId="a7">
    <w:name w:val="页脚 字符"/>
    <w:basedOn w:val="a0"/>
    <w:link w:val="a6"/>
    <w:rsid w:val="00B2632B"/>
    <w:rPr>
      <w:rFonts w:eastAsia="方正仿宋_GBK"/>
      <w:kern w:val="2"/>
      <w:sz w:val="18"/>
      <w:szCs w:val="18"/>
    </w:rPr>
  </w:style>
  <w:style w:type="paragraph" w:styleId="a8">
    <w:name w:val="List Paragraph"/>
    <w:basedOn w:val="a"/>
    <w:uiPriority w:val="99"/>
    <w:rsid w:val="00B2632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154</Words>
  <Characters>878</Characters>
  <Application>Microsoft Office Word</Application>
  <DocSecurity>0</DocSecurity>
  <Lines>7</Lines>
  <Paragraphs>2</Paragraphs>
  <ScaleCrop>false</ScaleCrop>
  <Company/>
  <LinksUpToDate>false</LinksUpToDate>
  <CharactersWithSpaces>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c:creator>
  <cp:lastModifiedBy>Administrator</cp:lastModifiedBy>
  <cp:revision>2</cp:revision>
  <dcterms:created xsi:type="dcterms:W3CDTF">2022-03-22T03:57:00Z</dcterms:created>
  <dcterms:modified xsi:type="dcterms:W3CDTF">2022-04-13T11:26:00Z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746B8A0ACB7D4F1894B9108B30BD1492</vt:lpwstr>
  </property>
</Properties>
</file>